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266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222"/>
      </w:tblGrid>
      <w:tr w:rsidR="00CE58A9" w14:paraId="237379B1" w14:textId="77777777" w:rsidTr="00CE58A9">
        <w:trPr>
          <w:gridAfter w:val="1"/>
          <w:trHeight w:val="870"/>
          <w:jc w:val="center"/>
        </w:trPr>
        <w:tc>
          <w:tcPr>
            <w:tcW w:w="2669" w:type="dxa"/>
            <w:vMerge w:val="restart"/>
          </w:tcPr>
          <w:p w14:paraId="68152B44" w14:textId="77777777" w:rsidR="00CE58A9" w:rsidRDefault="00CE58A9" w:rsidP="00CE58A9">
            <w:pPr>
              <w:spacing w:line="240" w:lineRule="auto"/>
              <w:jc w:val="center"/>
              <w:rPr>
                <w:rFonts w:ascii="Caslon Doric Regular" w:hAnsi="Caslon Doric Regular"/>
                <w:sz w:val="32"/>
                <w:szCs w:val="32"/>
              </w:rPr>
            </w:pPr>
            <w:r>
              <w:rPr>
                <w:rFonts w:ascii="Caslon Doric Regular" w:hAnsi="Caslon Doric Regular"/>
                <w:sz w:val="32"/>
                <w:szCs w:val="32"/>
              </w:rPr>
              <w:t>Volunteering at</w:t>
            </w:r>
          </w:p>
          <w:p w14:paraId="0F29B35C" w14:textId="77777777" w:rsidR="00CE58A9" w:rsidRDefault="00CE58A9" w:rsidP="00CE58A9">
            <w:pPr>
              <w:spacing w:line="240" w:lineRule="auto"/>
              <w:jc w:val="center"/>
              <w:rPr>
                <w:rFonts w:ascii="Caslon Doric Regular" w:hAnsi="Caslon Doric Regular"/>
              </w:rPr>
            </w:pPr>
          </w:p>
          <w:p w14:paraId="4DD29A3A" w14:textId="17479B6A" w:rsidR="00CE58A9" w:rsidRDefault="00CE58A9" w:rsidP="00CE58A9">
            <w:pPr>
              <w:spacing w:line="240" w:lineRule="auto"/>
              <w:jc w:val="center"/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  <w:noProof/>
              </w:rPr>
              <w:drawing>
                <wp:inline distT="0" distB="0" distL="0" distR="0" wp14:anchorId="465FE65C" wp14:editId="61692EC7">
                  <wp:extent cx="2886075" cy="563752"/>
                  <wp:effectExtent l="0" t="0" r="0" b="8255"/>
                  <wp:docPr id="1" name="Picture 1" descr="A black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black and white sign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156" cy="56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8A9" w14:paraId="133E3B6F" w14:textId="77777777" w:rsidTr="00CE58A9">
        <w:trPr>
          <w:trHeight w:val="745"/>
          <w:jc w:val="center"/>
        </w:trPr>
        <w:tc>
          <w:tcPr>
            <w:tcW w:w="0" w:type="auto"/>
            <w:vMerge/>
            <w:vAlign w:val="center"/>
            <w:hideMark/>
          </w:tcPr>
          <w:p w14:paraId="20102DE1" w14:textId="77777777" w:rsidR="00CE58A9" w:rsidRDefault="00CE58A9" w:rsidP="00CE58A9">
            <w:pPr>
              <w:spacing w:line="240" w:lineRule="auto"/>
              <w:jc w:val="center"/>
              <w:rPr>
                <w:rFonts w:ascii="Caslon Doric Regular" w:hAnsi="Caslon Doric Regular"/>
              </w:rPr>
            </w:pPr>
          </w:p>
        </w:tc>
        <w:tc>
          <w:tcPr>
            <w:tcW w:w="0" w:type="auto"/>
            <w:vAlign w:val="center"/>
            <w:hideMark/>
          </w:tcPr>
          <w:p w14:paraId="27BCDB85" w14:textId="77777777" w:rsidR="00CE58A9" w:rsidRDefault="00CE58A9" w:rsidP="00CE58A9">
            <w:pPr>
              <w:jc w:val="center"/>
              <w:rPr>
                <w:rFonts w:ascii="Caslon Doric Regular" w:hAnsi="Caslon Doric Regular"/>
              </w:rPr>
            </w:pPr>
          </w:p>
        </w:tc>
      </w:tr>
    </w:tbl>
    <w:p w14:paraId="557ADB0D" w14:textId="77777777" w:rsidR="00CE58A9" w:rsidRDefault="00CE58A9" w:rsidP="003B773E">
      <w:pPr>
        <w:spacing w:after="0"/>
        <w:rPr>
          <w:rFonts w:ascii="Caslon Doric Regular" w:hAnsi="Caslon Doric Regular"/>
        </w:rPr>
      </w:pPr>
    </w:p>
    <w:p w14:paraId="1D86050B" w14:textId="21CB279D" w:rsidR="00C37D6E" w:rsidRDefault="00AD7ADF" w:rsidP="00AD7ADF">
      <w:pPr>
        <w:rPr>
          <w:rFonts w:ascii="Caslon Doric Regular" w:hAnsi="Caslon Doric Regular"/>
          <w:sz w:val="32"/>
          <w:szCs w:val="32"/>
        </w:rPr>
      </w:pPr>
      <w:r>
        <w:rPr>
          <w:rFonts w:ascii="Caslon Doric Regular" w:hAnsi="Caslon Doric Regular"/>
          <w:sz w:val="32"/>
          <w:szCs w:val="32"/>
        </w:rPr>
        <w:t xml:space="preserve">                                                       </w:t>
      </w:r>
      <w:r w:rsidR="00CE58A9">
        <w:rPr>
          <w:rFonts w:ascii="Caslon Doric Regular" w:hAnsi="Caslon Doric Regular"/>
          <w:sz w:val="32"/>
          <w:szCs w:val="32"/>
        </w:rPr>
        <w:t>Application</w:t>
      </w:r>
    </w:p>
    <w:p w14:paraId="65F426F3" w14:textId="33D56B66" w:rsidR="00C37D6E" w:rsidRDefault="00C37D6E" w:rsidP="00C37D6E">
      <w:pPr>
        <w:jc w:val="center"/>
        <w:rPr>
          <w:rFonts w:ascii="Caslon Doric Regular" w:hAnsi="Caslon Doric Regular"/>
          <w:sz w:val="32"/>
          <w:szCs w:val="32"/>
        </w:rPr>
      </w:pPr>
      <w:r>
        <w:rPr>
          <w:rFonts w:ascii="Caslon Doric Regular" w:hAnsi="Caslon Doric Regular"/>
          <w:noProof/>
          <w:sz w:val="32"/>
          <w:szCs w:val="32"/>
        </w:rPr>
        <w:drawing>
          <wp:inline distT="0" distB="0" distL="0" distR="0" wp14:anchorId="1C68C341" wp14:editId="5B0401C4">
            <wp:extent cx="5731510" cy="14408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86359" w14:textId="4414277E" w:rsidR="000C3931" w:rsidRDefault="00C37D6E" w:rsidP="00C37D6E">
      <w:r>
        <w:t>Thank you so much for your interest in volunteering at JAH. Please take a few minutes to complete the below form so we can learn a bit more about you.</w:t>
      </w:r>
    </w:p>
    <w:p w14:paraId="3BC9CF75" w14:textId="06FA5FC3" w:rsidR="00C37D6E" w:rsidRDefault="00C37D6E" w:rsidP="00C37D6E">
      <w:r>
        <w:t>If you have any questions</w:t>
      </w:r>
      <w:r w:rsidR="003B773E">
        <w:t xml:space="preserve"> about completing this form or about your volunteer application</w:t>
      </w:r>
      <w:r>
        <w:t xml:space="preserve">, please contact </w:t>
      </w:r>
      <w:hyperlink r:id="rId9" w:history="1">
        <w:r w:rsidR="0080519D" w:rsidRPr="00E83DDA">
          <w:rPr>
            <w:rStyle w:val="Hyperlink"/>
          </w:rPr>
          <w:t>julia.mcleod@janeaustens.house</w:t>
        </w:r>
      </w:hyperlink>
    </w:p>
    <w:p w14:paraId="23B38D50" w14:textId="655240D1" w:rsidR="00E06677" w:rsidRDefault="00CE58A9" w:rsidP="00CE58A9">
      <w:pPr>
        <w:rPr>
          <w:rFonts w:ascii="Caslon Doric Regular" w:hAnsi="Caslon Doric Regular"/>
          <w:b/>
          <w:bCs/>
        </w:rPr>
      </w:pPr>
      <w:r w:rsidRPr="00CE58A9">
        <w:rPr>
          <w:rFonts w:ascii="Caslon Doric Regular" w:hAnsi="Caslon Doric Regular"/>
          <w:b/>
          <w:bCs/>
        </w:rPr>
        <w:t>Please indicate which role/s you’re interested in…</w:t>
      </w:r>
      <w:r>
        <w:rPr>
          <w:rFonts w:ascii="Caslon Doric Regular" w:hAnsi="Caslon Doric Regular"/>
          <w:b/>
          <w:bCs/>
        </w:rPr>
        <w:t xml:space="preserve"> (tick all that apply</w:t>
      </w:r>
      <w:r w:rsidR="00E06677">
        <w:rPr>
          <w:rFonts w:ascii="Caslon Doric Regular" w:hAnsi="Caslon Doric Regular"/>
          <w:b/>
          <w:bCs/>
        </w:rPr>
        <w:t>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67"/>
      </w:tblGrid>
      <w:tr w:rsidR="00E06677" w14:paraId="646D8614" w14:textId="77777777" w:rsidTr="00E06677">
        <w:tc>
          <w:tcPr>
            <w:tcW w:w="2830" w:type="dxa"/>
          </w:tcPr>
          <w:p w14:paraId="599844CB" w14:textId="01342553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  <w:r w:rsidRPr="00E06677">
              <w:rPr>
                <w:rFonts w:ascii="Caslon Doric Regular" w:hAnsi="Caslon Doric Regular"/>
              </w:rPr>
              <w:t>House Steward</w:t>
            </w:r>
          </w:p>
        </w:tc>
        <w:tc>
          <w:tcPr>
            <w:tcW w:w="567" w:type="dxa"/>
          </w:tcPr>
          <w:p w14:paraId="4193F6BD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456E7423" w14:textId="77777777" w:rsidTr="00E06677">
        <w:tc>
          <w:tcPr>
            <w:tcW w:w="2830" w:type="dxa"/>
          </w:tcPr>
          <w:p w14:paraId="58BD89CD" w14:textId="12B41480" w:rsidR="00E06677" w:rsidRPr="00E06677" w:rsidRDefault="00E06677" w:rsidP="00CE58A9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Visitor Welcomer</w:t>
            </w:r>
          </w:p>
        </w:tc>
        <w:tc>
          <w:tcPr>
            <w:tcW w:w="567" w:type="dxa"/>
          </w:tcPr>
          <w:p w14:paraId="7A5C63D2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000BAF87" w14:textId="77777777" w:rsidTr="00E06677">
        <w:tc>
          <w:tcPr>
            <w:tcW w:w="2830" w:type="dxa"/>
          </w:tcPr>
          <w:p w14:paraId="396A3E81" w14:textId="312FD2BB" w:rsidR="00E06677" w:rsidRPr="00E06677" w:rsidRDefault="00E06677" w:rsidP="00E06677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Conservation Cleaner</w:t>
            </w:r>
          </w:p>
        </w:tc>
        <w:tc>
          <w:tcPr>
            <w:tcW w:w="567" w:type="dxa"/>
          </w:tcPr>
          <w:p w14:paraId="3BECA1E5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1A1525AC" w14:textId="77777777" w:rsidTr="00E06677">
        <w:tc>
          <w:tcPr>
            <w:tcW w:w="2830" w:type="dxa"/>
          </w:tcPr>
          <w:p w14:paraId="5B597FA5" w14:textId="1B6F4B8A" w:rsidR="00E06677" w:rsidRPr="00E06677" w:rsidRDefault="00E06677" w:rsidP="00E06677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Education Support</w:t>
            </w:r>
          </w:p>
        </w:tc>
        <w:tc>
          <w:tcPr>
            <w:tcW w:w="567" w:type="dxa"/>
          </w:tcPr>
          <w:p w14:paraId="1382C03A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3E010560" w14:textId="77777777" w:rsidTr="00E06677">
        <w:tc>
          <w:tcPr>
            <w:tcW w:w="2830" w:type="dxa"/>
          </w:tcPr>
          <w:p w14:paraId="3852FE98" w14:textId="6CCB124E" w:rsidR="00E06677" w:rsidRPr="00E06677" w:rsidRDefault="00E06677" w:rsidP="00E06677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Collection Support</w:t>
            </w:r>
          </w:p>
        </w:tc>
        <w:tc>
          <w:tcPr>
            <w:tcW w:w="567" w:type="dxa"/>
          </w:tcPr>
          <w:p w14:paraId="62FDCF27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28889C3C" w14:textId="77777777" w:rsidTr="00E06677">
        <w:tc>
          <w:tcPr>
            <w:tcW w:w="2830" w:type="dxa"/>
          </w:tcPr>
          <w:p w14:paraId="48381788" w14:textId="1EEDBB9E" w:rsidR="00E06677" w:rsidRPr="00E06677" w:rsidRDefault="00E06677" w:rsidP="00E06677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Event Support</w:t>
            </w:r>
          </w:p>
        </w:tc>
        <w:tc>
          <w:tcPr>
            <w:tcW w:w="567" w:type="dxa"/>
          </w:tcPr>
          <w:p w14:paraId="2AEB8636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3909482B" w14:textId="77777777" w:rsidTr="00E06677">
        <w:tc>
          <w:tcPr>
            <w:tcW w:w="2830" w:type="dxa"/>
          </w:tcPr>
          <w:p w14:paraId="1BDE82BD" w14:textId="54BA2BED" w:rsidR="00E06677" w:rsidRPr="00E06677" w:rsidRDefault="00E06677" w:rsidP="00CE58A9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Gardener</w:t>
            </w:r>
          </w:p>
        </w:tc>
        <w:tc>
          <w:tcPr>
            <w:tcW w:w="567" w:type="dxa"/>
          </w:tcPr>
          <w:p w14:paraId="424A5770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  <w:tr w:rsidR="00E06677" w14:paraId="0A066409" w14:textId="77777777" w:rsidTr="00E06677">
        <w:tc>
          <w:tcPr>
            <w:tcW w:w="2830" w:type="dxa"/>
          </w:tcPr>
          <w:p w14:paraId="3422635A" w14:textId="599C519D" w:rsidR="00E06677" w:rsidRPr="00E06677" w:rsidRDefault="00E06677" w:rsidP="00CE58A9">
            <w:pPr>
              <w:rPr>
                <w:rFonts w:ascii="Caslon Doric Regular" w:hAnsi="Caslon Doric Regular"/>
              </w:rPr>
            </w:pPr>
            <w:r w:rsidRPr="00E06677">
              <w:rPr>
                <w:rFonts w:ascii="Caslon Doric Regular" w:hAnsi="Caslon Doric Regular"/>
              </w:rPr>
              <w:t>Regency Stitcher</w:t>
            </w:r>
          </w:p>
        </w:tc>
        <w:tc>
          <w:tcPr>
            <w:tcW w:w="567" w:type="dxa"/>
          </w:tcPr>
          <w:p w14:paraId="264A4359" w14:textId="77777777" w:rsidR="00E06677" w:rsidRDefault="00E06677" w:rsidP="00CE58A9">
            <w:pPr>
              <w:rPr>
                <w:rFonts w:ascii="Caslon Doric Regular" w:hAnsi="Caslon Doric Regular"/>
                <w:b/>
                <w:bCs/>
              </w:rPr>
            </w:pPr>
          </w:p>
        </w:tc>
      </w:tr>
    </w:tbl>
    <w:p w14:paraId="6B40E379" w14:textId="77777777" w:rsidR="003073FB" w:rsidRDefault="003073FB" w:rsidP="003073FB">
      <w:pPr>
        <w:spacing w:after="0"/>
        <w:rPr>
          <w:rFonts w:ascii="Caslon Doric Regular" w:hAnsi="Caslon Doric Regular"/>
          <w:b/>
          <w:bCs/>
        </w:rPr>
      </w:pPr>
    </w:p>
    <w:p w14:paraId="6FDDF298" w14:textId="773FF257" w:rsidR="00E06677" w:rsidRPr="00E06677" w:rsidRDefault="00E06677" w:rsidP="00E06677">
      <w:pPr>
        <w:rPr>
          <w:rFonts w:ascii="Caslon Doric Regular" w:hAnsi="Caslon Doric Regular"/>
          <w:b/>
          <w:bCs/>
        </w:rPr>
      </w:pPr>
      <w:r w:rsidRPr="00E06677">
        <w:rPr>
          <w:rFonts w:ascii="Caslon Doric Regular" w:hAnsi="Caslon Doric Regular"/>
          <w:b/>
          <w:bCs/>
        </w:rPr>
        <w:t>Your details…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4395"/>
      </w:tblGrid>
      <w:tr w:rsidR="000107D2" w14:paraId="2582EEA0" w14:textId="77777777" w:rsidTr="000107D2">
        <w:trPr>
          <w:trHeight w:val="466"/>
        </w:trPr>
        <w:tc>
          <w:tcPr>
            <w:tcW w:w="2830" w:type="dxa"/>
          </w:tcPr>
          <w:p w14:paraId="600A010C" w14:textId="7376D059" w:rsidR="000107D2" w:rsidRDefault="000107D2" w:rsidP="00E06677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Name</w:t>
            </w:r>
          </w:p>
        </w:tc>
        <w:tc>
          <w:tcPr>
            <w:tcW w:w="4395" w:type="dxa"/>
          </w:tcPr>
          <w:p w14:paraId="7AD7025F" w14:textId="77777777" w:rsidR="000107D2" w:rsidRDefault="000107D2" w:rsidP="00E06677">
            <w:pPr>
              <w:rPr>
                <w:rFonts w:ascii="Caslon Doric Regular" w:hAnsi="Caslon Doric Regular"/>
              </w:rPr>
            </w:pPr>
          </w:p>
        </w:tc>
      </w:tr>
      <w:tr w:rsidR="000107D2" w14:paraId="5964992A" w14:textId="77777777" w:rsidTr="000107D2">
        <w:tc>
          <w:tcPr>
            <w:tcW w:w="2830" w:type="dxa"/>
          </w:tcPr>
          <w:p w14:paraId="17EC6375" w14:textId="77777777" w:rsidR="000107D2" w:rsidRDefault="000107D2" w:rsidP="00E06677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Address</w:t>
            </w:r>
          </w:p>
          <w:p w14:paraId="1ECB5FE6" w14:textId="77777777" w:rsidR="000107D2" w:rsidRDefault="000107D2" w:rsidP="00E06677">
            <w:pPr>
              <w:rPr>
                <w:rFonts w:ascii="Caslon Doric Regular" w:hAnsi="Caslon Doric Regular"/>
              </w:rPr>
            </w:pPr>
          </w:p>
          <w:p w14:paraId="30DBC9A3" w14:textId="77777777" w:rsidR="000107D2" w:rsidRDefault="000107D2" w:rsidP="00E06677">
            <w:pPr>
              <w:rPr>
                <w:rFonts w:ascii="Caslon Doric Regular" w:hAnsi="Caslon Doric Regular"/>
              </w:rPr>
            </w:pPr>
          </w:p>
          <w:p w14:paraId="2B092A32" w14:textId="7B2AB7D8" w:rsidR="000107D2" w:rsidRDefault="000107D2" w:rsidP="00E06677">
            <w:pPr>
              <w:rPr>
                <w:rFonts w:ascii="Caslon Doric Regular" w:hAnsi="Caslon Doric Regular"/>
              </w:rPr>
            </w:pPr>
          </w:p>
        </w:tc>
        <w:tc>
          <w:tcPr>
            <w:tcW w:w="4395" w:type="dxa"/>
          </w:tcPr>
          <w:p w14:paraId="19A4913D" w14:textId="77777777" w:rsidR="000107D2" w:rsidRDefault="000107D2" w:rsidP="00E06677">
            <w:pPr>
              <w:rPr>
                <w:rFonts w:ascii="Caslon Doric Regular" w:hAnsi="Caslon Doric Regular"/>
              </w:rPr>
            </w:pPr>
          </w:p>
        </w:tc>
      </w:tr>
      <w:tr w:rsidR="000107D2" w14:paraId="1ACA0259" w14:textId="77777777" w:rsidTr="000107D2">
        <w:trPr>
          <w:trHeight w:val="493"/>
        </w:trPr>
        <w:tc>
          <w:tcPr>
            <w:tcW w:w="2830" w:type="dxa"/>
          </w:tcPr>
          <w:p w14:paraId="0354CF75" w14:textId="2207B967" w:rsidR="000107D2" w:rsidRDefault="000107D2" w:rsidP="00E06677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Email address</w:t>
            </w:r>
          </w:p>
        </w:tc>
        <w:tc>
          <w:tcPr>
            <w:tcW w:w="4395" w:type="dxa"/>
          </w:tcPr>
          <w:p w14:paraId="67A75DE5" w14:textId="77777777" w:rsidR="000107D2" w:rsidRDefault="000107D2" w:rsidP="00E06677">
            <w:pPr>
              <w:rPr>
                <w:rFonts w:ascii="Caslon Doric Regular" w:hAnsi="Caslon Doric Regular"/>
              </w:rPr>
            </w:pPr>
          </w:p>
        </w:tc>
      </w:tr>
      <w:tr w:rsidR="000107D2" w14:paraId="59BE12EB" w14:textId="77777777" w:rsidTr="000107D2">
        <w:trPr>
          <w:trHeight w:val="414"/>
        </w:trPr>
        <w:tc>
          <w:tcPr>
            <w:tcW w:w="2830" w:type="dxa"/>
          </w:tcPr>
          <w:p w14:paraId="52C8C6E1" w14:textId="1F01FA15" w:rsidR="000107D2" w:rsidRDefault="000107D2" w:rsidP="00E06677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Contact number</w:t>
            </w:r>
          </w:p>
        </w:tc>
        <w:tc>
          <w:tcPr>
            <w:tcW w:w="4395" w:type="dxa"/>
          </w:tcPr>
          <w:p w14:paraId="7B828891" w14:textId="77777777" w:rsidR="000107D2" w:rsidRDefault="000107D2" w:rsidP="00E06677">
            <w:pPr>
              <w:rPr>
                <w:rFonts w:ascii="Caslon Doric Regular" w:hAnsi="Caslon Doric Regular"/>
              </w:rPr>
            </w:pPr>
          </w:p>
        </w:tc>
      </w:tr>
      <w:tr w:rsidR="003073FB" w14:paraId="3C933AB4" w14:textId="77777777" w:rsidTr="000107D2">
        <w:trPr>
          <w:trHeight w:val="414"/>
        </w:trPr>
        <w:tc>
          <w:tcPr>
            <w:tcW w:w="2830" w:type="dxa"/>
          </w:tcPr>
          <w:p w14:paraId="3C3BF39E" w14:textId="44846592" w:rsidR="003073FB" w:rsidRDefault="003073FB" w:rsidP="00E06677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Over 18?</w:t>
            </w:r>
          </w:p>
        </w:tc>
        <w:tc>
          <w:tcPr>
            <w:tcW w:w="4395" w:type="dxa"/>
          </w:tcPr>
          <w:p w14:paraId="62FDC59E" w14:textId="77777777" w:rsidR="003073FB" w:rsidRDefault="003073FB" w:rsidP="00E06677">
            <w:pPr>
              <w:rPr>
                <w:rFonts w:ascii="Caslon Doric Regular" w:hAnsi="Caslon Doric Regular"/>
              </w:rPr>
            </w:pPr>
          </w:p>
        </w:tc>
      </w:tr>
    </w:tbl>
    <w:p w14:paraId="4823C06E" w14:textId="3A2CB33F" w:rsidR="00C37D6E" w:rsidRPr="00C37D6E" w:rsidRDefault="00C37D6E" w:rsidP="00C37D6E">
      <w:pPr>
        <w:rPr>
          <w:rFonts w:ascii="Caslon Doric Regular" w:hAnsi="Caslon Doric Regular"/>
          <w:b/>
          <w:bCs/>
        </w:rPr>
      </w:pPr>
      <w:r w:rsidRPr="00C37D6E">
        <w:rPr>
          <w:rFonts w:ascii="Caslon Doric Regular" w:hAnsi="Caslon Doric Regular"/>
          <w:b/>
          <w:bCs/>
        </w:rPr>
        <w:lastRenderedPageBreak/>
        <w:t>A bit more about you…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AD7ADF" w14:paraId="2A237F1F" w14:textId="77777777" w:rsidTr="00B56548">
        <w:tc>
          <w:tcPr>
            <w:tcW w:w="9016" w:type="dxa"/>
          </w:tcPr>
          <w:p w14:paraId="36F0D61A" w14:textId="4C81A00E" w:rsidR="00AD7ADF" w:rsidRDefault="00AD7ADF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What interests you most about volunteering at Jane Austen’s House?</w:t>
            </w:r>
          </w:p>
          <w:p w14:paraId="50526E00" w14:textId="0552C594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53726E7E" w14:textId="6805CCA9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41895705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76A81B12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</w:tc>
      </w:tr>
      <w:tr w:rsidR="00AD7ADF" w14:paraId="4A663D37" w14:textId="77777777" w:rsidTr="00E91A15">
        <w:tc>
          <w:tcPr>
            <w:tcW w:w="9016" w:type="dxa"/>
          </w:tcPr>
          <w:p w14:paraId="58FFF934" w14:textId="6133B923" w:rsidR="00AD7ADF" w:rsidRDefault="00AD7ADF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With your preferred role in mind, please tell us about any relevant experience you have.</w:t>
            </w:r>
          </w:p>
          <w:p w14:paraId="6F08250B" w14:textId="2681F914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633D4543" w14:textId="409702BE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7C50FFF9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11A036E2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</w:tc>
      </w:tr>
      <w:tr w:rsidR="00AD7ADF" w14:paraId="1E94CE66" w14:textId="77777777" w:rsidTr="00533E77">
        <w:tc>
          <w:tcPr>
            <w:tcW w:w="9016" w:type="dxa"/>
          </w:tcPr>
          <w:p w14:paraId="14DAB6DB" w14:textId="4EB38B16" w:rsidR="00AD7ADF" w:rsidRDefault="00AD7ADF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Please tell us about your hobbies, interests or special skills relevant to volunteering here.</w:t>
            </w:r>
          </w:p>
          <w:p w14:paraId="6A9B0B20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25A5BDA3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7AAB742D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</w:tc>
      </w:tr>
      <w:tr w:rsidR="00AD7ADF" w14:paraId="7BA75D96" w14:textId="77777777" w:rsidTr="00BC4FF5">
        <w:tc>
          <w:tcPr>
            <w:tcW w:w="9016" w:type="dxa"/>
          </w:tcPr>
          <w:p w14:paraId="37E86A0E" w14:textId="58EB9C97" w:rsidR="00AD7ADF" w:rsidRDefault="00C35566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 xml:space="preserve">Are there </w:t>
            </w:r>
            <w:r w:rsidR="00AD7ADF">
              <w:rPr>
                <w:rFonts w:ascii="Caslon Doric Regular" w:hAnsi="Caslon Doric Regular"/>
              </w:rPr>
              <w:t xml:space="preserve">any health </w:t>
            </w:r>
            <w:r>
              <w:rPr>
                <w:rFonts w:ascii="Caslon Doric Regular" w:hAnsi="Caslon Doric Regular"/>
              </w:rPr>
              <w:t>concerns</w:t>
            </w:r>
            <w:r w:rsidR="00AD7ADF">
              <w:rPr>
                <w:rFonts w:ascii="Caslon Doric Regular" w:hAnsi="Caslon Doric Regular"/>
              </w:rPr>
              <w:t xml:space="preserve"> that you may need support with?</w:t>
            </w:r>
          </w:p>
          <w:p w14:paraId="36C0B6DE" w14:textId="1A34428F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61EA2E9B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2C3801BC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</w:tc>
      </w:tr>
      <w:tr w:rsidR="00AD7ADF" w14:paraId="6BAF5447" w14:textId="77777777" w:rsidTr="00876AC3">
        <w:tc>
          <w:tcPr>
            <w:tcW w:w="9016" w:type="dxa"/>
          </w:tcPr>
          <w:p w14:paraId="50BEAB24" w14:textId="47D0C728" w:rsidR="00AD7ADF" w:rsidRDefault="00AD7ADF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We ma</w:t>
            </w:r>
            <w:r w:rsidR="00C35566">
              <w:rPr>
                <w:rFonts w:ascii="Caslon Doric Regular" w:hAnsi="Caslon Doric Regular"/>
              </w:rPr>
              <w:t>y</w:t>
            </w:r>
            <w:r>
              <w:rPr>
                <w:rFonts w:ascii="Caslon Doric Regular" w:hAnsi="Caslon Doric Regular"/>
              </w:rPr>
              <w:t xml:space="preserve"> need to carry o</w:t>
            </w:r>
            <w:r w:rsidR="0008528B">
              <w:rPr>
                <w:rFonts w:ascii="Caslon Doric Regular" w:hAnsi="Caslon Doric Regular"/>
              </w:rPr>
              <w:t>ut</w:t>
            </w:r>
            <w:r>
              <w:rPr>
                <w:rFonts w:ascii="Caslon Doric Regular" w:hAnsi="Caslon Doric Regular"/>
              </w:rPr>
              <w:t xml:space="preserve"> a DBS check or request references to enable you to work with children or vulnerable adults.  Do you have any objection to this?</w:t>
            </w:r>
          </w:p>
          <w:p w14:paraId="63CCEDE1" w14:textId="7E29071D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46349E72" w14:textId="3DB85620" w:rsidR="00AD7ADF" w:rsidRDefault="00AD7ADF" w:rsidP="00C37D6E">
            <w:pPr>
              <w:rPr>
                <w:rFonts w:ascii="Caslon Doric Regular" w:hAnsi="Caslon Doric Regular"/>
              </w:rPr>
            </w:pPr>
          </w:p>
        </w:tc>
      </w:tr>
      <w:tr w:rsidR="00AD7ADF" w14:paraId="0F56D142" w14:textId="77777777" w:rsidTr="00876AC3">
        <w:tc>
          <w:tcPr>
            <w:tcW w:w="9016" w:type="dxa"/>
          </w:tcPr>
          <w:p w14:paraId="3BA4CB50" w14:textId="4E73689F" w:rsidR="00AD7ADF" w:rsidRDefault="00AD7ADF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Please supply the name and email address of one referee who knows you well</w:t>
            </w:r>
            <w:r w:rsidR="0080519D">
              <w:rPr>
                <w:rFonts w:ascii="Caslon Doric Regular" w:hAnsi="Caslon Doric Regular"/>
              </w:rPr>
              <w:t>.</w:t>
            </w:r>
          </w:p>
          <w:p w14:paraId="14D2D0C9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041D1AB9" w14:textId="77777777" w:rsidR="00AD7ADF" w:rsidRDefault="00AD7ADF" w:rsidP="00C37D6E">
            <w:pPr>
              <w:rPr>
                <w:rFonts w:ascii="Caslon Doric Regular" w:hAnsi="Caslon Doric Regular"/>
              </w:rPr>
            </w:pPr>
          </w:p>
          <w:p w14:paraId="7887DDD9" w14:textId="6B96E460" w:rsidR="00AD7ADF" w:rsidRDefault="00AD7ADF" w:rsidP="00C37D6E">
            <w:pPr>
              <w:rPr>
                <w:rFonts w:ascii="Caslon Doric Regular" w:hAnsi="Caslon Doric Regular"/>
              </w:rPr>
            </w:pPr>
          </w:p>
        </w:tc>
      </w:tr>
      <w:tr w:rsidR="003B773E" w14:paraId="1AF2E692" w14:textId="77777777" w:rsidTr="00876AC3">
        <w:tc>
          <w:tcPr>
            <w:tcW w:w="9016" w:type="dxa"/>
          </w:tcPr>
          <w:p w14:paraId="3706A220" w14:textId="3458E7A2" w:rsidR="003B773E" w:rsidRDefault="000E3F05" w:rsidP="00C37D6E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How did you hear about volunteering opportunities at Jane Austen’s House?</w:t>
            </w:r>
          </w:p>
          <w:p w14:paraId="7A17ABF2" w14:textId="77777777" w:rsidR="003B773E" w:rsidRDefault="003B773E" w:rsidP="00C37D6E">
            <w:pPr>
              <w:rPr>
                <w:rFonts w:ascii="Caslon Doric Regular" w:hAnsi="Caslon Doric Regular"/>
              </w:rPr>
            </w:pPr>
          </w:p>
          <w:p w14:paraId="2BD163EB" w14:textId="12950619" w:rsidR="00CB4569" w:rsidRDefault="00CB4569" w:rsidP="00C37D6E">
            <w:pPr>
              <w:rPr>
                <w:rFonts w:ascii="Caslon Doric Regular" w:hAnsi="Caslon Doric Regular"/>
              </w:rPr>
            </w:pPr>
          </w:p>
        </w:tc>
      </w:tr>
      <w:tr w:rsidR="000E3F05" w14:paraId="6F77AB24" w14:textId="77777777" w:rsidTr="00876AC3">
        <w:tc>
          <w:tcPr>
            <w:tcW w:w="9016" w:type="dxa"/>
          </w:tcPr>
          <w:p w14:paraId="20FD0498" w14:textId="77777777" w:rsidR="000E3F05" w:rsidRDefault="000E3F05" w:rsidP="000E3F05">
            <w:pPr>
              <w:rPr>
                <w:rFonts w:ascii="Caslon Doric Regular" w:hAnsi="Caslon Doric Regular"/>
              </w:rPr>
            </w:pPr>
            <w:r>
              <w:rPr>
                <w:rFonts w:ascii="Caslon Doric Regular" w:hAnsi="Caslon Doric Regular"/>
              </w:rPr>
              <w:t>Lastly, please tell us about your availability and how much time you would like to volunteer.  (Please refer to role descriptions for minimum time requirements.)</w:t>
            </w:r>
          </w:p>
          <w:p w14:paraId="47ACCF7F" w14:textId="77777777" w:rsidR="000E3F05" w:rsidRDefault="000E3F05" w:rsidP="00C37D6E">
            <w:pPr>
              <w:rPr>
                <w:rFonts w:ascii="Caslon Doric Regular" w:hAnsi="Caslon Doric Regular"/>
              </w:rPr>
            </w:pPr>
          </w:p>
          <w:p w14:paraId="7A24C3C7" w14:textId="77777777" w:rsidR="00A314B3" w:rsidRDefault="00A314B3" w:rsidP="00C37D6E">
            <w:pPr>
              <w:rPr>
                <w:rFonts w:ascii="Caslon Doric Regular" w:hAnsi="Caslon Doric Regular"/>
              </w:rPr>
            </w:pPr>
          </w:p>
        </w:tc>
      </w:tr>
    </w:tbl>
    <w:p w14:paraId="127CDE0E" w14:textId="5B5F8598" w:rsidR="00AD7ADF" w:rsidRDefault="00AD7ADF" w:rsidP="003B773E">
      <w:pPr>
        <w:spacing w:after="0"/>
        <w:rPr>
          <w:rFonts w:ascii="Caslon Doric Regular" w:hAnsi="Caslon Doric Regular"/>
        </w:rPr>
      </w:pPr>
    </w:p>
    <w:p w14:paraId="346EA167" w14:textId="5485F287" w:rsidR="003B773E" w:rsidRDefault="00AD7ADF" w:rsidP="003B773E">
      <w:pPr>
        <w:jc w:val="center"/>
        <w:rPr>
          <w:rFonts w:ascii="Caslon Doric Regular" w:hAnsi="Caslon Doric Regular"/>
        </w:rPr>
      </w:pPr>
      <w:r>
        <w:rPr>
          <w:rFonts w:ascii="Caslon Doric Regular" w:hAnsi="Caslon Doric Regular"/>
        </w:rPr>
        <w:t xml:space="preserve">Please </w:t>
      </w:r>
      <w:r w:rsidR="003B773E">
        <w:rPr>
          <w:rFonts w:ascii="Caslon Doric Regular" w:hAnsi="Caslon Doric Regular"/>
        </w:rPr>
        <w:t>return</w:t>
      </w:r>
      <w:r>
        <w:rPr>
          <w:rFonts w:ascii="Caslon Doric Regular" w:hAnsi="Caslon Doric Regular"/>
        </w:rPr>
        <w:t xml:space="preserve"> completed applications to </w:t>
      </w:r>
      <w:hyperlink r:id="rId10" w:history="1">
        <w:r w:rsidR="0080519D" w:rsidRPr="00E83DDA">
          <w:rPr>
            <w:rStyle w:val="Hyperlink"/>
            <w:rFonts w:ascii="Caslon Doric Regular" w:hAnsi="Caslon Doric Regular"/>
          </w:rPr>
          <w:t>julia.mcleod@janeaustens.house</w:t>
        </w:r>
      </w:hyperlink>
    </w:p>
    <w:p w14:paraId="451B3336" w14:textId="54E864A8" w:rsidR="00CB4569" w:rsidRPr="00CB4569" w:rsidRDefault="00CB4569" w:rsidP="00CB4569">
      <w:pPr>
        <w:jc w:val="center"/>
        <w:rPr>
          <w:rFonts w:ascii="Caslon Doric Regular" w:hAnsi="Caslon Doric Regular"/>
        </w:rPr>
      </w:pPr>
      <w:r w:rsidRPr="00CB4569">
        <w:rPr>
          <w:rFonts w:ascii="Caslon Doric Regular" w:hAnsi="Caslon Doric Regular"/>
        </w:rPr>
        <w:t>Thank you</w:t>
      </w:r>
      <w:r w:rsidR="0080519D">
        <w:rPr>
          <w:rFonts w:ascii="Caslon Doric Regular" w:hAnsi="Caslon Doric Regular"/>
        </w:rPr>
        <w:t>.</w:t>
      </w:r>
    </w:p>
    <w:p w14:paraId="71A4709F" w14:textId="77777777" w:rsidR="00CB4569" w:rsidRDefault="00CB4569" w:rsidP="00CB4569">
      <w:pPr>
        <w:jc w:val="right"/>
        <w:rPr>
          <w:rFonts w:ascii="Caslon Doric Regular" w:hAnsi="Caslon Doric Regular"/>
          <w:sz w:val="12"/>
          <w:szCs w:val="12"/>
        </w:rPr>
      </w:pPr>
    </w:p>
    <w:p w14:paraId="51466F7A" w14:textId="26F9B64B" w:rsidR="003B773E" w:rsidRPr="00C37D6E" w:rsidRDefault="0080519D" w:rsidP="00CB4569">
      <w:pPr>
        <w:jc w:val="right"/>
        <w:rPr>
          <w:rFonts w:ascii="Caslon Doric Regular" w:hAnsi="Caslon Doric Regular"/>
        </w:rPr>
      </w:pPr>
      <w:r>
        <w:rPr>
          <w:rFonts w:ascii="Caslon Doric Regular" w:hAnsi="Caslon Doric Regular"/>
          <w:sz w:val="12"/>
          <w:szCs w:val="12"/>
        </w:rPr>
        <w:t>April 2024</w:t>
      </w:r>
    </w:p>
    <w:sectPr w:rsidR="003B773E" w:rsidRPr="00C37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58A79" w14:textId="77777777" w:rsidR="003B773E" w:rsidRDefault="003B773E" w:rsidP="003B773E">
      <w:pPr>
        <w:spacing w:after="0" w:line="240" w:lineRule="auto"/>
      </w:pPr>
      <w:r>
        <w:separator/>
      </w:r>
    </w:p>
  </w:endnote>
  <w:endnote w:type="continuationSeparator" w:id="0">
    <w:p w14:paraId="674EB67F" w14:textId="77777777" w:rsidR="003B773E" w:rsidRDefault="003B773E" w:rsidP="003B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lon Doric Regular">
    <w:panose1 w:val="00000000000000000000"/>
    <w:charset w:val="00"/>
    <w:family w:val="modern"/>
    <w:notTrueType/>
    <w:pitch w:val="variable"/>
    <w:sig w:usb0="A000002F" w:usb1="000004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81E6DA" w14:textId="77777777" w:rsidR="003B773E" w:rsidRDefault="003B773E" w:rsidP="003B773E">
      <w:pPr>
        <w:spacing w:after="0" w:line="240" w:lineRule="auto"/>
      </w:pPr>
      <w:r>
        <w:separator/>
      </w:r>
    </w:p>
  </w:footnote>
  <w:footnote w:type="continuationSeparator" w:id="0">
    <w:p w14:paraId="47333555" w14:textId="77777777" w:rsidR="003B773E" w:rsidRDefault="003B773E" w:rsidP="003B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2B16C5"/>
    <w:multiLevelType w:val="hybridMultilevel"/>
    <w:tmpl w:val="6008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27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A9"/>
    <w:rsid w:val="000107D2"/>
    <w:rsid w:val="0008528B"/>
    <w:rsid w:val="000C3931"/>
    <w:rsid w:val="000E3F05"/>
    <w:rsid w:val="003073FB"/>
    <w:rsid w:val="00367C0E"/>
    <w:rsid w:val="003B773E"/>
    <w:rsid w:val="0047165D"/>
    <w:rsid w:val="0080519D"/>
    <w:rsid w:val="00A314B3"/>
    <w:rsid w:val="00AD7ADF"/>
    <w:rsid w:val="00C35566"/>
    <w:rsid w:val="00C37D6E"/>
    <w:rsid w:val="00CB4569"/>
    <w:rsid w:val="00CE58A9"/>
    <w:rsid w:val="00E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0694"/>
  <w15:chartTrackingRefBased/>
  <w15:docId w15:val="{49F5FCD0-DA99-4BD6-B716-8F12226E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A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8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7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3E"/>
  </w:style>
  <w:style w:type="paragraph" w:styleId="Footer">
    <w:name w:val="footer"/>
    <w:basedOn w:val="Normal"/>
    <w:link w:val="FooterChar"/>
    <w:uiPriority w:val="99"/>
    <w:unhideWhenUsed/>
    <w:rsid w:val="003B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1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lia.mcleod@janeaustens.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.mcleod@janeaustens.ho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Rayner</dc:creator>
  <cp:keywords/>
  <dc:description/>
  <cp:lastModifiedBy>Julia McLeod</cp:lastModifiedBy>
  <cp:revision>6</cp:revision>
  <dcterms:created xsi:type="dcterms:W3CDTF">2024-04-25T11:16:00Z</dcterms:created>
  <dcterms:modified xsi:type="dcterms:W3CDTF">2024-05-01T13:57:00Z</dcterms:modified>
</cp:coreProperties>
</file>